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F5" w:rsidRPr="00A04C78" w:rsidRDefault="00CE4BF5" w:rsidP="00CE4BF5">
      <w:pPr>
        <w:jc w:val="center"/>
        <w:rPr>
          <w:sz w:val="32"/>
          <w:szCs w:val="32"/>
        </w:rPr>
      </w:pPr>
      <w:r w:rsidRPr="00A04C78">
        <w:rPr>
          <w:rFonts w:hint="eastAsia"/>
          <w:sz w:val="32"/>
          <w:szCs w:val="32"/>
        </w:rPr>
        <w:t>グローバル観光セミナー</w:t>
      </w:r>
      <w:r w:rsidR="00F61350">
        <w:rPr>
          <w:rFonts w:hint="eastAsia"/>
          <w:sz w:val="32"/>
          <w:szCs w:val="32"/>
        </w:rPr>
        <w:t>/</w:t>
      </w:r>
      <w:r w:rsidR="00F61350" w:rsidRPr="00A04C78">
        <w:rPr>
          <w:rFonts w:hint="eastAsia"/>
          <w:sz w:val="32"/>
          <w:szCs w:val="32"/>
        </w:rPr>
        <w:t>UNWTO</w:t>
      </w:r>
      <w:r w:rsidR="00F61350">
        <w:rPr>
          <w:rFonts w:hint="eastAsia"/>
          <w:sz w:val="32"/>
          <w:szCs w:val="32"/>
        </w:rPr>
        <w:t>アジア太平洋センター</w:t>
      </w:r>
    </w:p>
    <w:p w:rsidR="0065126B" w:rsidRPr="00A04C78" w:rsidRDefault="00281D26" w:rsidP="00CE4BF5">
      <w:pPr>
        <w:jc w:val="center"/>
        <w:rPr>
          <w:sz w:val="32"/>
          <w:szCs w:val="32"/>
          <w:bdr w:val="single" w:sz="4" w:space="0" w:color="auto"/>
        </w:rPr>
      </w:pPr>
      <w:r>
        <w:rPr>
          <w:rFonts w:hint="eastAsia"/>
          <w:sz w:val="32"/>
          <w:szCs w:val="32"/>
          <w:bdr w:val="single" w:sz="4" w:space="0" w:color="auto"/>
        </w:rPr>
        <w:t xml:space="preserve"> </w:t>
      </w:r>
      <w:r w:rsidR="00CE4BF5" w:rsidRPr="00A04C78">
        <w:rPr>
          <w:rFonts w:hint="eastAsia"/>
          <w:sz w:val="32"/>
          <w:szCs w:val="32"/>
          <w:bdr w:val="single" w:sz="4" w:space="0" w:color="auto"/>
        </w:rPr>
        <w:t>参</w:t>
      </w:r>
      <w:r>
        <w:rPr>
          <w:rFonts w:hint="eastAsia"/>
          <w:sz w:val="32"/>
          <w:szCs w:val="32"/>
          <w:bdr w:val="single" w:sz="4" w:space="0" w:color="auto"/>
        </w:rPr>
        <w:t xml:space="preserve"> </w:t>
      </w:r>
      <w:r w:rsidR="00CE4BF5" w:rsidRPr="00A04C78">
        <w:rPr>
          <w:rFonts w:hint="eastAsia"/>
          <w:sz w:val="32"/>
          <w:szCs w:val="32"/>
          <w:bdr w:val="single" w:sz="4" w:space="0" w:color="auto"/>
        </w:rPr>
        <w:t>加</w:t>
      </w:r>
      <w:r>
        <w:rPr>
          <w:rFonts w:hint="eastAsia"/>
          <w:sz w:val="32"/>
          <w:szCs w:val="32"/>
          <w:bdr w:val="single" w:sz="4" w:space="0" w:color="auto"/>
        </w:rPr>
        <w:t xml:space="preserve"> </w:t>
      </w:r>
      <w:r w:rsidR="00CE4BF5" w:rsidRPr="00A04C78">
        <w:rPr>
          <w:rFonts w:hint="eastAsia"/>
          <w:sz w:val="32"/>
          <w:szCs w:val="32"/>
          <w:bdr w:val="single" w:sz="4" w:space="0" w:color="auto"/>
        </w:rPr>
        <w:t>申</w:t>
      </w:r>
      <w:r>
        <w:rPr>
          <w:rFonts w:hint="eastAsia"/>
          <w:sz w:val="32"/>
          <w:szCs w:val="32"/>
          <w:bdr w:val="single" w:sz="4" w:space="0" w:color="auto"/>
        </w:rPr>
        <w:t xml:space="preserve"> </w:t>
      </w:r>
      <w:r w:rsidR="00CE4BF5" w:rsidRPr="00A04C78">
        <w:rPr>
          <w:rFonts w:hint="eastAsia"/>
          <w:sz w:val="32"/>
          <w:szCs w:val="32"/>
          <w:bdr w:val="single" w:sz="4" w:space="0" w:color="auto"/>
        </w:rPr>
        <w:t>込</w:t>
      </w:r>
      <w:r>
        <w:rPr>
          <w:rFonts w:hint="eastAsia"/>
          <w:sz w:val="32"/>
          <w:szCs w:val="32"/>
          <w:bdr w:val="single" w:sz="4" w:space="0" w:color="auto"/>
        </w:rPr>
        <w:t xml:space="preserve"> </w:t>
      </w:r>
      <w:r w:rsidR="00CE4BF5" w:rsidRPr="00A04C78">
        <w:rPr>
          <w:rFonts w:hint="eastAsia"/>
          <w:sz w:val="32"/>
          <w:szCs w:val="32"/>
          <w:bdr w:val="single" w:sz="4" w:space="0" w:color="auto"/>
        </w:rPr>
        <w:t>書</w:t>
      </w:r>
      <w:r>
        <w:rPr>
          <w:rFonts w:hint="eastAsia"/>
          <w:sz w:val="32"/>
          <w:szCs w:val="32"/>
          <w:bdr w:val="single" w:sz="4" w:space="0" w:color="auto"/>
        </w:rPr>
        <w:t xml:space="preserve"> </w:t>
      </w:r>
    </w:p>
    <w:p w:rsidR="00A04C78" w:rsidRDefault="00A04C78" w:rsidP="00CE4BF5">
      <w:pPr>
        <w:jc w:val="center"/>
        <w:rPr>
          <w:sz w:val="24"/>
          <w:szCs w:val="24"/>
          <w:bdr w:val="single" w:sz="4" w:space="0" w:color="auto"/>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702"/>
      </w:tblGrid>
      <w:tr w:rsidR="00CE4BF5" w:rsidRPr="00F61350" w:rsidTr="00CA081B">
        <w:trPr>
          <w:trHeight w:val="604"/>
        </w:trPr>
        <w:tc>
          <w:tcPr>
            <w:tcW w:w="8702" w:type="dxa"/>
            <w:tcBorders>
              <w:bottom w:val="single" w:sz="4" w:space="0" w:color="auto"/>
            </w:tcBorders>
            <w:vAlign w:val="center"/>
          </w:tcPr>
          <w:p w:rsidR="00EB5AF5" w:rsidRPr="00EB5AF5" w:rsidRDefault="00EB5AF5" w:rsidP="00A04C78">
            <w:pPr>
              <w:rPr>
                <w:rFonts w:asciiTheme="minorEastAsia" w:hAnsiTheme="minorEastAsia"/>
                <w:sz w:val="16"/>
                <w:szCs w:val="16"/>
              </w:rPr>
            </w:pPr>
            <w:r w:rsidRPr="00EB5AF5">
              <w:rPr>
                <w:rFonts w:asciiTheme="minorEastAsia" w:hAnsiTheme="minorEastAsia" w:hint="eastAsia"/>
                <w:sz w:val="16"/>
                <w:szCs w:val="16"/>
              </w:rPr>
              <w:t>ふりがな</w:t>
            </w:r>
          </w:p>
          <w:p w:rsidR="00CE4BF5" w:rsidRPr="00F61350" w:rsidRDefault="00CE4BF5" w:rsidP="00A04C78">
            <w:pPr>
              <w:rPr>
                <w:rFonts w:asciiTheme="minorEastAsia" w:hAnsiTheme="minorEastAsia"/>
                <w:szCs w:val="21"/>
              </w:rPr>
            </w:pPr>
            <w:r w:rsidRPr="00F61350">
              <w:rPr>
                <w:rFonts w:asciiTheme="minorEastAsia" w:hAnsiTheme="minorEastAsia" w:hint="eastAsia"/>
                <w:szCs w:val="21"/>
              </w:rPr>
              <w:t>氏</w:t>
            </w:r>
            <w:r w:rsidR="001F4E29" w:rsidRPr="00F61350">
              <w:rPr>
                <w:rFonts w:asciiTheme="minorEastAsia" w:hAnsiTheme="minorEastAsia" w:hint="eastAsia"/>
                <w:szCs w:val="21"/>
              </w:rPr>
              <w:t xml:space="preserve">　</w:t>
            </w:r>
            <w:r w:rsidRPr="00F61350">
              <w:rPr>
                <w:rFonts w:asciiTheme="minorEastAsia" w:hAnsiTheme="minorEastAsia" w:hint="eastAsia"/>
                <w:szCs w:val="21"/>
              </w:rPr>
              <w:t>名：</w:t>
            </w:r>
          </w:p>
        </w:tc>
      </w:tr>
      <w:tr w:rsidR="00CE4BF5" w:rsidRPr="00F61350" w:rsidTr="00CA081B">
        <w:trPr>
          <w:trHeight w:val="555"/>
        </w:trPr>
        <w:tc>
          <w:tcPr>
            <w:tcW w:w="8702" w:type="dxa"/>
            <w:tcBorders>
              <w:top w:val="single" w:sz="4" w:space="0" w:color="auto"/>
              <w:bottom w:val="single" w:sz="4" w:space="0" w:color="auto"/>
            </w:tcBorders>
            <w:vAlign w:val="center"/>
          </w:tcPr>
          <w:p w:rsidR="00CE4BF5" w:rsidRPr="00F61350" w:rsidRDefault="00CE4BF5" w:rsidP="00A04C78">
            <w:pPr>
              <w:rPr>
                <w:rFonts w:asciiTheme="minorEastAsia" w:hAnsiTheme="minorEastAsia"/>
                <w:szCs w:val="21"/>
              </w:rPr>
            </w:pPr>
            <w:r w:rsidRPr="00F61350">
              <w:rPr>
                <w:rFonts w:asciiTheme="minorEastAsia" w:hAnsiTheme="minorEastAsia" w:hint="eastAsia"/>
                <w:szCs w:val="21"/>
              </w:rPr>
              <w:t>所属先：</w:t>
            </w:r>
          </w:p>
        </w:tc>
      </w:tr>
      <w:tr w:rsidR="00CE4BF5" w:rsidRPr="00F61350" w:rsidTr="00CA081B">
        <w:trPr>
          <w:trHeight w:val="563"/>
        </w:trPr>
        <w:tc>
          <w:tcPr>
            <w:tcW w:w="8702" w:type="dxa"/>
            <w:tcBorders>
              <w:top w:val="single" w:sz="4" w:space="0" w:color="auto"/>
              <w:bottom w:val="single" w:sz="4" w:space="0" w:color="auto"/>
            </w:tcBorders>
            <w:vAlign w:val="center"/>
          </w:tcPr>
          <w:p w:rsidR="00CE4BF5" w:rsidRPr="00F61350" w:rsidRDefault="00CE4BF5" w:rsidP="00A04C78">
            <w:pPr>
              <w:rPr>
                <w:rFonts w:asciiTheme="minorEastAsia" w:hAnsiTheme="minorEastAsia"/>
                <w:szCs w:val="21"/>
              </w:rPr>
            </w:pPr>
            <w:r w:rsidRPr="00F61350">
              <w:rPr>
                <w:rFonts w:asciiTheme="minorEastAsia" w:hAnsiTheme="minorEastAsia" w:hint="eastAsia"/>
                <w:szCs w:val="21"/>
              </w:rPr>
              <w:t>役</w:t>
            </w:r>
            <w:r w:rsidR="001F4E29" w:rsidRPr="00F61350">
              <w:rPr>
                <w:rFonts w:asciiTheme="minorEastAsia" w:hAnsiTheme="minorEastAsia" w:hint="eastAsia"/>
                <w:szCs w:val="21"/>
              </w:rPr>
              <w:t xml:space="preserve">　</w:t>
            </w:r>
            <w:r w:rsidRPr="00F61350">
              <w:rPr>
                <w:rFonts w:asciiTheme="minorEastAsia" w:hAnsiTheme="minorEastAsia" w:hint="eastAsia"/>
                <w:szCs w:val="21"/>
              </w:rPr>
              <w:t>職：</w:t>
            </w:r>
          </w:p>
        </w:tc>
      </w:tr>
      <w:tr w:rsidR="00CE4BF5" w:rsidRPr="00F61350" w:rsidTr="00CA081B">
        <w:trPr>
          <w:trHeight w:val="538"/>
        </w:trPr>
        <w:tc>
          <w:tcPr>
            <w:tcW w:w="8702" w:type="dxa"/>
            <w:tcBorders>
              <w:top w:val="single" w:sz="4" w:space="0" w:color="auto"/>
              <w:bottom w:val="single" w:sz="4" w:space="0" w:color="auto"/>
            </w:tcBorders>
            <w:vAlign w:val="center"/>
          </w:tcPr>
          <w:p w:rsidR="00CE4BF5" w:rsidRPr="00F61350" w:rsidRDefault="00CE4BF5" w:rsidP="00A04C78">
            <w:pPr>
              <w:rPr>
                <w:rFonts w:asciiTheme="minorEastAsia" w:hAnsiTheme="minorEastAsia"/>
                <w:szCs w:val="21"/>
              </w:rPr>
            </w:pPr>
            <w:r w:rsidRPr="00F61350">
              <w:rPr>
                <w:rFonts w:asciiTheme="minorEastAsia" w:hAnsiTheme="minorEastAsia" w:hint="eastAsia"/>
                <w:szCs w:val="21"/>
              </w:rPr>
              <w:t>電</w:t>
            </w:r>
            <w:r w:rsidR="001F4E29" w:rsidRPr="00F61350">
              <w:rPr>
                <w:rFonts w:asciiTheme="minorEastAsia" w:hAnsiTheme="minorEastAsia" w:hint="eastAsia"/>
                <w:szCs w:val="21"/>
              </w:rPr>
              <w:t xml:space="preserve">　</w:t>
            </w:r>
            <w:r w:rsidRPr="00F61350">
              <w:rPr>
                <w:rFonts w:asciiTheme="minorEastAsia" w:hAnsiTheme="minorEastAsia" w:hint="eastAsia"/>
                <w:szCs w:val="21"/>
              </w:rPr>
              <w:t>話：</w:t>
            </w:r>
          </w:p>
        </w:tc>
      </w:tr>
      <w:tr w:rsidR="00CE4BF5" w:rsidRPr="00F61350" w:rsidTr="00CA081B">
        <w:trPr>
          <w:trHeight w:val="546"/>
        </w:trPr>
        <w:tc>
          <w:tcPr>
            <w:tcW w:w="8702" w:type="dxa"/>
            <w:tcBorders>
              <w:top w:val="single" w:sz="4" w:space="0" w:color="auto"/>
              <w:bottom w:val="single" w:sz="4" w:space="0" w:color="auto"/>
            </w:tcBorders>
            <w:vAlign w:val="center"/>
          </w:tcPr>
          <w:p w:rsidR="00CE4BF5" w:rsidRPr="00F61350" w:rsidRDefault="00CE4BF5" w:rsidP="001F4E29">
            <w:pPr>
              <w:rPr>
                <w:rFonts w:asciiTheme="minorEastAsia" w:hAnsiTheme="minorEastAsia"/>
                <w:szCs w:val="21"/>
              </w:rPr>
            </w:pPr>
            <w:r w:rsidRPr="00F61350">
              <w:rPr>
                <w:rFonts w:asciiTheme="minorEastAsia" w:hAnsiTheme="minorEastAsia" w:hint="eastAsia"/>
                <w:spacing w:val="150"/>
                <w:kern w:val="0"/>
                <w:szCs w:val="21"/>
                <w:fitText w:val="630" w:id="1251705088"/>
              </w:rPr>
              <w:t>FA</w:t>
            </w:r>
            <w:r w:rsidRPr="00F61350">
              <w:rPr>
                <w:rFonts w:asciiTheme="minorEastAsia" w:hAnsiTheme="minorEastAsia" w:hint="eastAsia"/>
                <w:spacing w:val="15"/>
                <w:kern w:val="0"/>
                <w:szCs w:val="21"/>
                <w:fitText w:val="630" w:id="1251705088"/>
              </w:rPr>
              <w:t>X</w:t>
            </w:r>
            <w:r w:rsidRPr="00F61350">
              <w:rPr>
                <w:rFonts w:asciiTheme="minorEastAsia" w:hAnsiTheme="minorEastAsia" w:hint="eastAsia"/>
                <w:szCs w:val="21"/>
              </w:rPr>
              <w:t>：</w:t>
            </w:r>
          </w:p>
        </w:tc>
      </w:tr>
      <w:tr w:rsidR="00CE4BF5" w:rsidRPr="00F61350" w:rsidTr="00CA081B">
        <w:trPr>
          <w:trHeight w:val="554"/>
        </w:trPr>
        <w:tc>
          <w:tcPr>
            <w:tcW w:w="8702" w:type="dxa"/>
            <w:tcBorders>
              <w:top w:val="single" w:sz="4" w:space="0" w:color="auto"/>
              <w:bottom w:val="single" w:sz="4" w:space="0" w:color="auto"/>
            </w:tcBorders>
            <w:vAlign w:val="center"/>
          </w:tcPr>
          <w:p w:rsidR="00CE4BF5" w:rsidRPr="00F61350" w:rsidRDefault="00CE4BF5" w:rsidP="00A04C78">
            <w:pPr>
              <w:rPr>
                <w:rFonts w:asciiTheme="minorEastAsia" w:hAnsiTheme="minorEastAsia"/>
                <w:szCs w:val="21"/>
              </w:rPr>
            </w:pPr>
            <w:r w:rsidRPr="00F61350">
              <w:rPr>
                <w:rFonts w:asciiTheme="minorEastAsia" w:hAnsiTheme="minorEastAsia" w:hint="eastAsia"/>
                <w:szCs w:val="21"/>
              </w:rPr>
              <w:t>Email：</w:t>
            </w:r>
          </w:p>
        </w:tc>
      </w:tr>
      <w:tr w:rsidR="00CE4BF5" w:rsidRPr="00F61350" w:rsidTr="00CA081B">
        <w:trPr>
          <w:trHeight w:val="562"/>
        </w:trPr>
        <w:tc>
          <w:tcPr>
            <w:tcW w:w="8702" w:type="dxa"/>
            <w:tcBorders>
              <w:top w:val="single" w:sz="4" w:space="0" w:color="auto"/>
            </w:tcBorders>
            <w:vAlign w:val="center"/>
          </w:tcPr>
          <w:p w:rsidR="00CE4BF5" w:rsidRPr="00F61350" w:rsidRDefault="00CE4BF5" w:rsidP="00A04C78">
            <w:pPr>
              <w:rPr>
                <w:rFonts w:asciiTheme="minorEastAsia" w:hAnsiTheme="minorEastAsia"/>
                <w:szCs w:val="21"/>
              </w:rPr>
            </w:pPr>
            <w:r w:rsidRPr="00F61350">
              <w:rPr>
                <w:rFonts w:asciiTheme="minorEastAsia" w:hAnsiTheme="minorEastAsia" w:hint="eastAsia"/>
                <w:szCs w:val="21"/>
              </w:rPr>
              <w:t>賛助会員　　　　□APTEC　　　　□UNWTO　　　　□どちらでもない</w:t>
            </w:r>
          </w:p>
        </w:tc>
      </w:tr>
    </w:tbl>
    <w:p w:rsidR="00A04C78" w:rsidRPr="00F61350" w:rsidRDefault="00CE4BF5" w:rsidP="00CE4BF5">
      <w:pPr>
        <w:jc w:val="left"/>
        <w:rPr>
          <w:rFonts w:asciiTheme="minorEastAsia" w:hAnsiTheme="minorEastAsia"/>
          <w:szCs w:val="21"/>
        </w:rPr>
      </w:pPr>
      <w:r w:rsidRPr="00F61350">
        <w:rPr>
          <w:rFonts w:asciiTheme="minorEastAsia" w:hAnsiTheme="minorEastAsia" w:hint="eastAsia"/>
          <w:szCs w:val="21"/>
        </w:rPr>
        <w:t>※参加ご希望の方はお一人様につき一枚をご記入いただき、FAX又はEmailでお申し込み</w:t>
      </w:r>
    </w:p>
    <w:p w:rsidR="00CE4BF5" w:rsidRPr="00F61350" w:rsidRDefault="00CE4BF5" w:rsidP="00A04C78">
      <w:pPr>
        <w:ind w:firstLineChars="100" w:firstLine="210"/>
        <w:jc w:val="left"/>
        <w:rPr>
          <w:rFonts w:asciiTheme="minorEastAsia" w:hAnsiTheme="minorEastAsia"/>
          <w:szCs w:val="21"/>
        </w:rPr>
      </w:pPr>
      <w:r w:rsidRPr="00F61350">
        <w:rPr>
          <w:rFonts w:asciiTheme="minorEastAsia" w:hAnsiTheme="minorEastAsia" w:hint="eastAsia"/>
          <w:szCs w:val="21"/>
        </w:rPr>
        <w:t>ください。</w:t>
      </w:r>
    </w:p>
    <w:p w:rsidR="00CE4BF5" w:rsidRPr="00F61350" w:rsidRDefault="00CE4BF5" w:rsidP="00CE4BF5">
      <w:pPr>
        <w:jc w:val="left"/>
        <w:rPr>
          <w:rFonts w:asciiTheme="minorEastAsia" w:hAnsiTheme="minorEastAsia"/>
          <w:szCs w:val="21"/>
        </w:rPr>
      </w:pPr>
    </w:p>
    <w:p w:rsidR="00CE4BF5" w:rsidRPr="00F61350" w:rsidRDefault="00CE4BF5" w:rsidP="00CE4BF5">
      <w:pPr>
        <w:jc w:val="left"/>
        <w:rPr>
          <w:rFonts w:asciiTheme="minorEastAsia" w:hAnsiTheme="minorEastAsia"/>
          <w:szCs w:val="21"/>
        </w:rPr>
      </w:pPr>
      <w:r w:rsidRPr="00F61350">
        <w:rPr>
          <w:rFonts w:asciiTheme="minorEastAsia" w:hAnsiTheme="minorEastAsia" w:hint="eastAsia"/>
          <w:szCs w:val="21"/>
        </w:rPr>
        <w:t>日</w:t>
      </w:r>
      <w:r w:rsidR="00F61350" w:rsidRPr="00F61350">
        <w:rPr>
          <w:rFonts w:asciiTheme="minorEastAsia" w:hAnsiTheme="minorEastAsia" w:hint="eastAsia"/>
          <w:szCs w:val="21"/>
        </w:rPr>
        <w:t xml:space="preserve">　</w:t>
      </w:r>
      <w:r w:rsidRPr="00F61350">
        <w:rPr>
          <w:rFonts w:asciiTheme="minorEastAsia" w:hAnsiTheme="minorEastAsia" w:hint="eastAsia"/>
          <w:szCs w:val="21"/>
        </w:rPr>
        <w:t>時：2016年12月21日（水）13:00～16:00</w:t>
      </w:r>
      <w:r w:rsidR="00EB5AF5">
        <w:rPr>
          <w:rFonts w:asciiTheme="minorEastAsia" w:hAnsiTheme="minorEastAsia" w:hint="eastAsia"/>
          <w:szCs w:val="21"/>
        </w:rPr>
        <w:t>・受付時間　12:30～</w:t>
      </w:r>
    </w:p>
    <w:p w:rsidR="00CE4BF5" w:rsidRPr="00F61350" w:rsidRDefault="00CE4BF5" w:rsidP="00CE4BF5">
      <w:pPr>
        <w:jc w:val="left"/>
        <w:rPr>
          <w:rFonts w:asciiTheme="minorEastAsia" w:hAnsiTheme="minorEastAsia"/>
          <w:szCs w:val="21"/>
        </w:rPr>
      </w:pPr>
      <w:r w:rsidRPr="00F61350">
        <w:rPr>
          <w:rFonts w:asciiTheme="minorEastAsia" w:hAnsiTheme="minorEastAsia" w:hint="eastAsia"/>
          <w:szCs w:val="21"/>
        </w:rPr>
        <w:t>会</w:t>
      </w:r>
      <w:r w:rsidR="00F61350" w:rsidRPr="00F61350">
        <w:rPr>
          <w:rFonts w:asciiTheme="minorEastAsia" w:hAnsiTheme="minorEastAsia" w:hint="eastAsia"/>
          <w:szCs w:val="21"/>
        </w:rPr>
        <w:t xml:space="preserve">　</w:t>
      </w:r>
      <w:r w:rsidRPr="00F61350">
        <w:rPr>
          <w:rFonts w:asciiTheme="minorEastAsia" w:hAnsiTheme="minorEastAsia" w:hint="eastAsia"/>
          <w:szCs w:val="21"/>
        </w:rPr>
        <w:t>場：ホテル日航奈良　４F　羽衣</w:t>
      </w:r>
    </w:p>
    <w:p w:rsidR="00CE4BF5" w:rsidRPr="00F61350" w:rsidRDefault="00CE4BF5" w:rsidP="00F61350">
      <w:pPr>
        <w:ind w:firstLineChars="400" w:firstLine="840"/>
        <w:jc w:val="left"/>
        <w:rPr>
          <w:rFonts w:asciiTheme="minorEastAsia" w:hAnsiTheme="minorEastAsia"/>
          <w:szCs w:val="21"/>
        </w:rPr>
      </w:pPr>
      <w:r w:rsidRPr="00F61350">
        <w:rPr>
          <w:rFonts w:asciiTheme="minorEastAsia" w:hAnsiTheme="minorEastAsia" w:hint="eastAsia"/>
          <w:szCs w:val="21"/>
        </w:rPr>
        <w:t>アクセス：</w:t>
      </w:r>
      <w:hyperlink r:id="rId8" w:history="1">
        <w:r w:rsidRPr="00F61350">
          <w:rPr>
            <w:rStyle w:val="a4"/>
            <w:rFonts w:asciiTheme="minorEastAsia" w:hAnsiTheme="minorEastAsia"/>
            <w:szCs w:val="21"/>
          </w:rPr>
          <w:t>http://www.nikkonara.jp/access/</w:t>
        </w:r>
      </w:hyperlink>
    </w:p>
    <w:p w:rsidR="00CE4BF5" w:rsidRPr="00F61350" w:rsidRDefault="00CE4BF5" w:rsidP="00CE4BF5">
      <w:pPr>
        <w:jc w:val="left"/>
        <w:rPr>
          <w:rFonts w:asciiTheme="minorEastAsia" w:hAnsiTheme="minorEastAsia"/>
          <w:szCs w:val="21"/>
        </w:rPr>
      </w:pPr>
      <w:r w:rsidRPr="00F61350">
        <w:rPr>
          <w:rFonts w:asciiTheme="minorEastAsia" w:hAnsiTheme="minorEastAsia" w:hint="eastAsia"/>
          <w:szCs w:val="21"/>
        </w:rPr>
        <w:t xml:space="preserve">　　　</w:t>
      </w:r>
      <w:r w:rsidR="00F61350" w:rsidRPr="00F61350">
        <w:rPr>
          <w:rFonts w:asciiTheme="minorEastAsia" w:hAnsiTheme="minorEastAsia" w:hint="eastAsia"/>
          <w:szCs w:val="21"/>
        </w:rPr>
        <w:t xml:space="preserve">　</w:t>
      </w:r>
      <w:r w:rsidRPr="00F61350">
        <w:rPr>
          <w:rFonts w:asciiTheme="minorEastAsia" w:hAnsiTheme="minorEastAsia" w:hint="eastAsia"/>
          <w:szCs w:val="21"/>
        </w:rPr>
        <w:t>ホテル駐車場には限りがございますので出来るだけ公共交通機関をご利用ください。</w:t>
      </w:r>
    </w:p>
    <w:p w:rsidR="00CE4BF5" w:rsidRPr="00F61350" w:rsidRDefault="00CE4BF5" w:rsidP="00CE4BF5">
      <w:pPr>
        <w:jc w:val="left"/>
        <w:rPr>
          <w:rFonts w:asciiTheme="minorEastAsia" w:hAnsiTheme="minorEastAsia"/>
          <w:szCs w:val="21"/>
        </w:rPr>
      </w:pPr>
      <w:r w:rsidRPr="00F61350">
        <w:rPr>
          <w:rFonts w:asciiTheme="minorEastAsia" w:hAnsiTheme="minorEastAsia" w:hint="eastAsia"/>
          <w:szCs w:val="21"/>
        </w:rPr>
        <w:t>定</w:t>
      </w:r>
      <w:r w:rsidR="00F61350" w:rsidRPr="00F61350">
        <w:rPr>
          <w:rFonts w:asciiTheme="minorEastAsia" w:hAnsiTheme="minorEastAsia" w:hint="eastAsia"/>
          <w:szCs w:val="21"/>
        </w:rPr>
        <w:t xml:space="preserve">　</w:t>
      </w:r>
      <w:r w:rsidRPr="00F61350">
        <w:rPr>
          <w:rFonts w:asciiTheme="minorEastAsia" w:hAnsiTheme="minorEastAsia" w:hint="eastAsia"/>
          <w:szCs w:val="21"/>
        </w:rPr>
        <w:t>員：６０名</w:t>
      </w:r>
    </w:p>
    <w:p w:rsidR="00CE4BF5" w:rsidRPr="00F61350" w:rsidRDefault="00CE4BF5" w:rsidP="00CE4BF5">
      <w:pPr>
        <w:jc w:val="left"/>
        <w:rPr>
          <w:rFonts w:asciiTheme="minorEastAsia" w:hAnsiTheme="minorEastAsia"/>
          <w:szCs w:val="21"/>
        </w:rPr>
      </w:pPr>
      <w:r w:rsidRPr="00F61350">
        <w:rPr>
          <w:rFonts w:asciiTheme="minorEastAsia" w:hAnsiTheme="minorEastAsia" w:hint="eastAsia"/>
          <w:szCs w:val="21"/>
        </w:rPr>
        <w:t>参加費：無料</w:t>
      </w:r>
      <w:bookmarkStart w:id="0" w:name="_GoBack"/>
      <w:bookmarkEnd w:id="0"/>
    </w:p>
    <w:p w:rsidR="00F61350" w:rsidRPr="00F61350" w:rsidRDefault="00F61350" w:rsidP="00CE4BF5">
      <w:pPr>
        <w:jc w:val="left"/>
        <w:rPr>
          <w:rFonts w:asciiTheme="minorEastAsia" w:hAnsiTheme="minorEastAsia"/>
          <w:szCs w:val="21"/>
        </w:rPr>
      </w:pPr>
      <w:r w:rsidRPr="00F61350">
        <w:rPr>
          <w:rFonts w:asciiTheme="minorEastAsia" w:hAnsiTheme="minorEastAsia" w:hint="eastAsia"/>
          <w:szCs w:val="21"/>
        </w:rPr>
        <w:t>言　語：日本語</w:t>
      </w:r>
    </w:p>
    <w:p w:rsidR="00A04C78" w:rsidRPr="00F61350" w:rsidRDefault="00CE4BF5" w:rsidP="00CE4BF5">
      <w:pPr>
        <w:jc w:val="left"/>
        <w:rPr>
          <w:rFonts w:asciiTheme="minorEastAsia" w:hAnsiTheme="minorEastAsia"/>
          <w:szCs w:val="21"/>
        </w:rPr>
      </w:pPr>
      <w:r w:rsidRPr="00F61350">
        <w:rPr>
          <w:rFonts w:asciiTheme="minorEastAsia" w:hAnsiTheme="minorEastAsia" w:hint="eastAsia"/>
          <w:szCs w:val="21"/>
        </w:rPr>
        <w:t>対</w:t>
      </w:r>
      <w:r w:rsidR="00F61350" w:rsidRPr="00F61350">
        <w:rPr>
          <w:rFonts w:asciiTheme="minorEastAsia" w:hAnsiTheme="minorEastAsia" w:hint="eastAsia"/>
          <w:szCs w:val="21"/>
        </w:rPr>
        <w:t xml:space="preserve">　</w:t>
      </w:r>
      <w:r w:rsidRPr="00F61350">
        <w:rPr>
          <w:rFonts w:asciiTheme="minorEastAsia" w:hAnsiTheme="minorEastAsia" w:hint="eastAsia"/>
          <w:szCs w:val="21"/>
        </w:rPr>
        <w:t>象：APTEC賛助会員、UNWTO</w:t>
      </w:r>
      <w:r w:rsidR="00EB5AF5">
        <w:rPr>
          <w:rFonts w:asciiTheme="minorEastAsia" w:hAnsiTheme="minorEastAsia" w:hint="eastAsia"/>
          <w:szCs w:val="21"/>
        </w:rPr>
        <w:t>賛助加盟</w:t>
      </w:r>
      <w:r w:rsidRPr="00F61350">
        <w:rPr>
          <w:rFonts w:asciiTheme="minorEastAsia" w:hAnsiTheme="minorEastAsia" w:hint="eastAsia"/>
          <w:szCs w:val="21"/>
        </w:rPr>
        <w:t>員、</w:t>
      </w:r>
      <w:r w:rsidR="00A04C78" w:rsidRPr="00F61350">
        <w:rPr>
          <w:rFonts w:asciiTheme="minorEastAsia" w:hAnsiTheme="minorEastAsia" w:hint="eastAsia"/>
          <w:szCs w:val="21"/>
        </w:rPr>
        <w:t>地方自治体、</w:t>
      </w:r>
      <w:r w:rsidRPr="00F61350">
        <w:rPr>
          <w:rFonts w:asciiTheme="minorEastAsia" w:hAnsiTheme="minorEastAsia" w:hint="eastAsia"/>
          <w:szCs w:val="21"/>
        </w:rPr>
        <w:t>旅行業界、民間部門、学術機関</w:t>
      </w:r>
    </w:p>
    <w:p w:rsidR="00CE4BF5" w:rsidRPr="00F61350" w:rsidRDefault="00CE4BF5" w:rsidP="00F61350">
      <w:pPr>
        <w:ind w:firstLineChars="400" w:firstLine="840"/>
        <w:jc w:val="left"/>
        <w:rPr>
          <w:rFonts w:asciiTheme="minorEastAsia" w:hAnsiTheme="minorEastAsia"/>
          <w:szCs w:val="21"/>
        </w:rPr>
      </w:pPr>
      <w:r w:rsidRPr="00F61350">
        <w:rPr>
          <w:rFonts w:asciiTheme="minorEastAsia" w:hAnsiTheme="minorEastAsia" w:hint="eastAsia"/>
          <w:szCs w:val="21"/>
        </w:rPr>
        <w:t>観光分野における</w:t>
      </w:r>
      <w:r w:rsidR="00A04C78" w:rsidRPr="00F61350">
        <w:rPr>
          <w:rFonts w:asciiTheme="minorEastAsia" w:hAnsiTheme="minorEastAsia" w:hint="eastAsia"/>
          <w:szCs w:val="21"/>
        </w:rPr>
        <w:t>専門家等</w:t>
      </w:r>
    </w:p>
    <w:p w:rsidR="00A04C78" w:rsidRDefault="00A04C78" w:rsidP="00CE4BF5">
      <w:pPr>
        <w:jc w:val="left"/>
        <w:rPr>
          <w:rFonts w:asciiTheme="minorEastAsia" w:hAnsiTheme="minorEastAsia"/>
          <w:szCs w:val="21"/>
        </w:rPr>
      </w:pPr>
      <w:r w:rsidRPr="00F61350">
        <w:rPr>
          <w:rFonts w:asciiTheme="minorEastAsia" w:hAnsiTheme="minorEastAsia" w:hint="eastAsia"/>
          <w:szCs w:val="21"/>
        </w:rPr>
        <w:t>締</w:t>
      </w:r>
      <w:r w:rsidR="00F61350">
        <w:rPr>
          <w:rFonts w:asciiTheme="minorEastAsia" w:hAnsiTheme="minorEastAsia" w:hint="eastAsia"/>
          <w:szCs w:val="21"/>
        </w:rPr>
        <w:t xml:space="preserve">　</w:t>
      </w:r>
      <w:r w:rsidRPr="00F61350">
        <w:rPr>
          <w:rFonts w:asciiTheme="minorEastAsia" w:hAnsiTheme="minorEastAsia" w:hint="eastAsia"/>
          <w:szCs w:val="21"/>
        </w:rPr>
        <w:t>切：2016年12月</w:t>
      </w:r>
      <w:r w:rsidR="002E50F7">
        <w:rPr>
          <w:rFonts w:asciiTheme="minorEastAsia" w:hAnsiTheme="minorEastAsia" w:hint="eastAsia"/>
          <w:szCs w:val="21"/>
        </w:rPr>
        <w:t>9</w:t>
      </w:r>
      <w:r w:rsidRPr="00F61350">
        <w:rPr>
          <w:rFonts w:asciiTheme="minorEastAsia" w:hAnsiTheme="minorEastAsia" w:hint="eastAsia"/>
          <w:szCs w:val="21"/>
        </w:rPr>
        <w:t>日(</w:t>
      </w:r>
      <w:r w:rsidR="002E50F7">
        <w:rPr>
          <w:rFonts w:asciiTheme="minorEastAsia" w:hAnsiTheme="minorEastAsia" w:hint="eastAsia"/>
          <w:szCs w:val="21"/>
        </w:rPr>
        <w:t>金</w:t>
      </w:r>
      <w:r w:rsidRPr="00F61350">
        <w:rPr>
          <w:rFonts w:asciiTheme="minorEastAsia" w:hAnsiTheme="minorEastAsia" w:hint="eastAsia"/>
          <w:szCs w:val="21"/>
        </w:rPr>
        <w:t>)　定員60名の申し込み順とさせていただきます。</w:t>
      </w:r>
    </w:p>
    <w:p w:rsidR="00F61350" w:rsidRDefault="00F61350" w:rsidP="00CE4BF5">
      <w:pPr>
        <w:jc w:val="left"/>
        <w:rPr>
          <w:rFonts w:asciiTheme="minorEastAsia" w:hAnsiTheme="minorEastAsia"/>
          <w:szCs w:val="21"/>
        </w:rPr>
      </w:pPr>
    </w:p>
    <w:p w:rsidR="00F61350" w:rsidRPr="00F61350" w:rsidRDefault="00F61350" w:rsidP="00CE4BF5">
      <w:pPr>
        <w:jc w:val="left"/>
        <w:rPr>
          <w:rFonts w:asciiTheme="minorEastAsia" w:hAnsiTheme="minorEastAsia"/>
          <w:szCs w:val="21"/>
        </w:rPr>
      </w:pPr>
    </w:p>
    <w:tbl>
      <w:tblPr>
        <w:tblStyle w:val="a3"/>
        <w:tblW w:w="0" w:type="auto"/>
        <w:tblLook w:val="04A0" w:firstRow="1" w:lastRow="0" w:firstColumn="1" w:lastColumn="0" w:noHBand="0" w:noVBand="1"/>
      </w:tblPr>
      <w:tblGrid>
        <w:gridCol w:w="8702"/>
      </w:tblGrid>
      <w:tr w:rsidR="00A04C78" w:rsidRPr="00F61350" w:rsidTr="00A04C78">
        <w:tc>
          <w:tcPr>
            <w:tcW w:w="8702" w:type="dxa"/>
          </w:tcPr>
          <w:p w:rsidR="00A04C78" w:rsidRPr="00F61350" w:rsidRDefault="00A04C78" w:rsidP="00CE4BF5">
            <w:pPr>
              <w:jc w:val="left"/>
              <w:rPr>
                <w:rFonts w:asciiTheme="minorEastAsia" w:hAnsiTheme="minorEastAsia"/>
                <w:szCs w:val="21"/>
              </w:rPr>
            </w:pPr>
            <w:r w:rsidRPr="00F61350">
              <w:rPr>
                <w:rFonts w:asciiTheme="minorEastAsia" w:hAnsiTheme="minorEastAsia" w:hint="eastAsia"/>
                <w:szCs w:val="21"/>
              </w:rPr>
              <w:t>お申込み及びお問合せ先：</w:t>
            </w:r>
          </w:p>
          <w:p w:rsidR="00A04C78" w:rsidRPr="00F61350" w:rsidRDefault="00A04C78" w:rsidP="00CE4BF5">
            <w:pPr>
              <w:jc w:val="left"/>
              <w:rPr>
                <w:rFonts w:asciiTheme="minorEastAsia" w:hAnsiTheme="minorEastAsia"/>
                <w:szCs w:val="21"/>
              </w:rPr>
            </w:pPr>
            <w:r w:rsidRPr="00F61350">
              <w:rPr>
                <w:rFonts w:asciiTheme="minorEastAsia" w:hAnsiTheme="minorEastAsia" w:hint="eastAsia"/>
                <w:szCs w:val="21"/>
              </w:rPr>
              <w:t>一般財団法人アジア太平洋観光交流センター</w:t>
            </w:r>
          </w:p>
          <w:p w:rsidR="00A04C78" w:rsidRPr="00F61350" w:rsidRDefault="00A04C78" w:rsidP="00A04C78">
            <w:pPr>
              <w:jc w:val="left"/>
              <w:rPr>
                <w:rFonts w:asciiTheme="minorEastAsia" w:hAnsiTheme="minorEastAsia"/>
                <w:szCs w:val="21"/>
              </w:rPr>
            </w:pPr>
            <w:r w:rsidRPr="00F61350">
              <w:rPr>
                <w:rFonts w:asciiTheme="minorEastAsia" w:hAnsiTheme="minorEastAsia" w:hint="eastAsia"/>
                <w:szCs w:val="21"/>
              </w:rPr>
              <w:t>TEL：（0742）30-3880・FAX：（0742）30-3883</w:t>
            </w:r>
          </w:p>
          <w:p w:rsidR="00A04C78" w:rsidRPr="00F61350" w:rsidRDefault="00A04C78" w:rsidP="00A04C78">
            <w:pPr>
              <w:jc w:val="left"/>
              <w:rPr>
                <w:rFonts w:asciiTheme="minorEastAsia" w:hAnsiTheme="minorEastAsia"/>
                <w:szCs w:val="21"/>
              </w:rPr>
            </w:pPr>
            <w:r w:rsidRPr="00F61350">
              <w:rPr>
                <w:rFonts w:asciiTheme="minorEastAsia" w:hAnsiTheme="minorEastAsia" w:hint="eastAsia"/>
                <w:szCs w:val="21"/>
              </w:rPr>
              <w:t>Email：</w:t>
            </w:r>
            <w:hyperlink r:id="rId9" w:history="1">
              <w:r w:rsidRPr="00F61350">
                <w:rPr>
                  <w:rStyle w:val="a4"/>
                  <w:rFonts w:asciiTheme="minorEastAsia" w:hAnsiTheme="minorEastAsia" w:hint="eastAsia"/>
                  <w:szCs w:val="21"/>
                </w:rPr>
                <w:t>info@unwto-ap.org</w:t>
              </w:r>
            </w:hyperlink>
          </w:p>
          <w:p w:rsidR="00EB5AF5" w:rsidRDefault="00A04C78" w:rsidP="00AB6455">
            <w:pPr>
              <w:jc w:val="left"/>
              <w:rPr>
                <w:rFonts w:asciiTheme="minorEastAsia" w:hAnsiTheme="minorEastAsia"/>
                <w:szCs w:val="21"/>
              </w:rPr>
            </w:pPr>
            <w:r w:rsidRPr="00F61350">
              <w:rPr>
                <w:rFonts w:asciiTheme="minorEastAsia" w:hAnsiTheme="minorEastAsia" w:hint="eastAsia"/>
                <w:szCs w:val="21"/>
              </w:rPr>
              <w:t>詳細はwebsite：</w:t>
            </w:r>
            <w:hyperlink r:id="rId10" w:history="1">
              <w:r w:rsidR="00AB6455" w:rsidRPr="00095A30">
                <w:rPr>
                  <w:rStyle w:val="a4"/>
                  <w:rFonts w:asciiTheme="minorEastAsia" w:hAnsiTheme="minorEastAsia" w:hint="eastAsia"/>
                  <w:szCs w:val="21"/>
                </w:rPr>
                <w:t>http://aptec.or.jp/</w:t>
              </w:r>
            </w:hyperlink>
            <w:r w:rsidRPr="00F61350">
              <w:rPr>
                <w:rFonts w:asciiTheme="minorEastAsia" w:hAnsiTheme="minorEastAsia" w:hint="eastAsia"/>
                <w:szCs w:val="21"/>
              </w:rPr>
              <w:t xml:space="preserve"> </w:t>
            </w:r>
          </w:p>
          <w:p w:rsidR="00A04C78" w:rsidRPr="00F61350" w:rsidRDefault="00A04C78" w:rsidP="00AB6455">
            <w:pPr>
              <w:jc w:val="left"/>
              <w:rPr>
                <w:rFonts w:asciiTheme="minorEastAsia" w:hAnsiTheme="minorEastAsia"/>
                <w:szCs w:val="21"/>
              </w:rPr>
            </w:pPr>
            <w:r w:rsidRPr="00F61350">
              <w:rPr>
                <w:rFonts w:asciiTheme="minorEastAsia" w:hAnsiTheme="minorEastAsia" w:hint="eastAsia"/>
                <w:szCs w:val="21"/>
              </w:rPr>
              <w:t>「グローバル観光セミナー</w:t>
            </w:r>
            <w:r w:rsidR="00F61350">
              <w:rPr>
                <w:rFonts w:asciiTheme="minorEastAsia" w:hAnsiTheme="minorEastAsia" w:hint="eastAsia"/>
                <w:szCs w:val="21"/>
              </w:rPr>
              <w:t>/</w:t>
            </w:r>
            <w:r w:rsidR="00F61350" w:rsidRPr="00F61350">
              <w:rPr>
                <w:rFonts w:asciiTheme="minorEastAsia" w:hAnsiTheme="minorEastAsia" w:hint="eastAsia"/>
                <w:szCs w:val="21"/>
              </w:rPr>
              <w:t xml:space="preserve"> UNWTO</w:t>
            </w:r>
            <w:r w:rsidR="00F61350">
              <w:rPr>
                <w:rFonts w:asciiTheme="minorEastAsia" w:hAnsiTheme="minorEastAsia" w:hint="eastAsia"/>
                <w:szCs w:val="21"/>
              </w:rPr>
              <w:t>アジア太平洋センター</w:t>
            </w:r>
            <w:r w:rsidRPr="00F61350">
              <w:rPr>
                <w:rFonts w:asciiTheme="minorEastAsia" w:hAnsiTheme="minorEastAsia" w:hint="eastAsia"/>
                <w:szCs w:val="21"/>
              </w:rPr>
              <w:t>」をクリック。</w:t>
            </w:r>
          </w:p>
        </w:tc>
      </w:tr>
    </w:tbl>
    <w:p w:rsidR="00A04C78" w:rsidRPr="00CE4BF5" w:rsidRDefault="00A04C78" w:rsidP="00CE4BF5">
      <w:pPr>
        <w:jc w:val="left"/>
        <w:rPr>
          <w:szCs w:val="21"/>
        </w:rPr>
      </w:pPr>
      <w:r w:rsidRPr="00F61350">
        <w:rPr>
          <w:rFonts w:asciiTheme="minorEastAsia" w:hAnsiTheme="minorEastAsia" w:hint="eastAsia"/>
          <w:szCs w:val="21"/>
        </w:rPr>
        <w:t>※受付が完了しましたら受付票をお送りいたしますので</w:t>
      </w:r>
      <w:r>
        <w:rPr>
          <w:rFonts w:hint="eastAsia"/>
          <w:szCs w:val="21"/>
        </w:rPr>
        <w:t>、当日会場受付までお持ちください。</w:t>
      </w:r>
    </w:p>
    <w:sectPr w:rsidR="00A04C78" w:rsidRPr="00CE4BF5" w:rsidSect="00A04C78">
      <w:head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7F" w:rsidRDefault="00961A7F" w:rsidP="002670AF">
      <w:r>
        <w:separator/>
      </w:r>
    </w:p>
  </w:endnote>
  <w:endnote w:type="continuationSeparator" w:id="0">
    <w:p w:rsidR="00961A7F" w:rsidRDefault="00961A7F" w:rsidP="0026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7F" w:rsidRDefault="00961A7F" w:rsidP="002670AF">
      <w:r>
        <w:separator/>
      </w:r>
    </w:p>
  </w:footnote>
  <w:footnote w:type="continuationSeparator" w:id="0">
    <w:p w:rsidR="00961A7F" w:rsidRDefault="00961A7F" w:rsidP="0026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AF" w:rsidRPr="002670AF" w:rsidRDefault="002670AF" w:rsidP="002670AF">
    <w:pPr>
      <w:pStyle w:val="a5"/>
      <w:wordWrap w:val="0"/>
      <w:jc w:val="right"/>
      <w:rPr>
        <w:sz w:val="24"/>
        <w:szCs w:val="24"/>
        <w:u w:val="single"/>
      </w:rPr>
    </w:pPr>
    <w:r w:rsidRPr="002670AF">
      <w:rPr>
        <w:rFonts w:hint="eastAsia"/>
        <w:sz w:val="24"/>
        <w:szCs w:val="24"/>
        <w:u w:val="single"/>
      </w:rPr>
      <w:t>No.</w:t>
    </w:r>
    <w:r>
      <w:rPr>
        <w:rFonts w:hint="eastAsia"/>
        <w:sz w:val="24"/>
        <w:szCs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5"/>
    <w:rsid w:val="001F4E29"/>
    <w:rsid w:val="002670AF"/>
    <w:rsid w:val="00281D26"/>
    <w:rsid w:val="002E50F7"/>
    <w:rsid w:val="00347775"/>
    <w:rsid w:val="006152DF"/>
    <w:rsid w:val="0065126B"/>
    <w:rsid w:val="00961A7F"/>
    <w:rsid w:val="00A04C78"/>
    <w:rsid w:val="00AB6455"/>
    <w:rsid w:val="00CA081B"/>
    <w:rsid w:val="00CE4BF5"/>
    <w:rsid w:val="00EB5AF5"/>
    <w:rsid w:val="00F6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4BF5"/>
    <w:rPr>
      <w:color w:val="0000FF" w:themeColor="hyperlink"/>
      <w:u w:val="single"/>
    </w:rPr>
  </w:style>
  <w:style w:type="paragraph" w:styleId="a5">
    <w:name w:val="header"/>
    <w:basedOn w:val="a"/>
    <w:link w:val="a6"/>
    <w:uiPriority w:val="99"/>
    <w:unhideWhenUsed/>
    <w:rsid w:val="002670AF"/>
    <w:pPr>
      <w:tabs>
        <w:tab w:val="center" w:pos="4252"/>
        <w:tab w:val="right" w:pos="8504"/>
      </w:tabs>
      <w:snapToGrid w:val="0"/>
    </w:pPr>
  </w:style>
  <w:style w:type="character" w:customStyle="1" w:styleId="a6">
    <w:name w:val="ヘッダー (文字)"/>
    <w:basedOn w:val="a0"/>
    <w:link w:val="a5"/>
    <w:uiPriority w:val="99"/>
    <w:rsid w:val="002670AF"/>
  </w:style>
  <w:style w:type="paragraph" w:styleId="a7">
    <w:name w:val="footer"/>
    <w:basedOn w:val="a"/>
    <w:link w:val="a8"/>
    <w:uiPriority w:val="99"/>
    <w:unhideWhenUsed/>
    <w:rsid w:val="002670AF"/>
    <w:pPr>
      <w:tabs>
        <w:tab w:val="center" w:pos="4252"/>
        <w:tab w:val="right" w:pos="8504"/>
      </w:tabs>
      <w:snapToGrid w:val="0"/>
    </w:pPr>
  </w:style>
  <w:style w:type="character" w:customStyle="1" w:styleId="a8">
    <w:name w:val="フッター (文字)"/>
    <w:basedOn w:val="a0"/>
    <w:link w:val="a7"/>
    <w:uiPriority w:val="99"/>
    <w:rsid w:val="00267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4BF5"/>
    <w:rPr>
      <w:color w:val="0000FF" w:themeColor="hyperlink"/>
      <w:u w:val="single"/>
    </w:rPr>
  </w:style>
  <w:style w:type="paragraph" w:styleId="a5">
    <w:name w:val="header"/>
    <w:basedOn w:val="a"/>
    <w:link w:val="a6"/>
    <w:uiPriority w:val="99"/>
    <w:unhideWhenUsed/>
    <w:rsid w:val="002670AF"/>
    <w:pPr>
      <w:tabs>
        <w:tab w:val="center" w:pos="4252"/>
        <w:tab w:val="right" w:pos="8504"/>
      </w:tabs>
      <w:snapToGrid w:val="0"/>
    </w:pPr>
  </w:style>
  <w:style w:type="character" w:customStyle="1" w:styleId="a6">
    <w:name w:val="ヘッダー (文字)"/>
    <w:basedOn w:val="a0"/>
    <w:link w:val="a5"/>
    <w:uiPriority w:val="99"/>
    <w:rsid w:val="002670AF"/>
  </w:style>
  <w:style w:type="paragraph" w:styleId="a7">
    <w:name w:val="footer"/>
    <w:basedOn w:val="a"/>
    <w:link w:val="a8"/>
    <w:uiPriority w:val="99"/>
    <w:unhideWhenUsed/>
    <w:rsid w:val="002670AF"/>
    <w:pPr>
      <w:tabs>
        <w:tab w:val="center" w:pos="4252"/>
        <w:tab w:val="right" w:pos="8504"/>
      </w:tabs>
      <w:snapToGrid w:val="0"/>
    </w:pPr>
  </w:style>
  <w:style w:type="character" w:customStyle="1" w:styleId="a8">
    <w:name w:val="フッター (文字)"/>
    <w:basedOn w:val="a0"/>
    <w:link w:val="a7"/>
    <w:uiPriority w:val="99"/>
    <w:rsid w:val="0026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onara.jp/acc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tec.or.jp/" TargetMode="External"/><Relationship Id="rId4" Type="http://schemas.openxmlformats.org/officeDocument/2006/relationships/settings" Target="settings.xml"/><Relationship Id="rId9" Type="http://schemas.openxmlformats.org/officeDocument/2006/relationships/hyperlink" Target="mailto:info@unwto-ap.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D431-48F0-4F01-8BE0-ECEF74DE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fujinaga</dc:creator>
  <cp:lastModifiedBy>fujinaga</cp:lastModifiedBy>
  <cp:revision>2</cp:revision>
  <cp:lastPrinted>2016-10-18T06:38:00Z</cp:lastPrinted>
  <dcterms:created xsi:type="dcterms:W3CDTF">2016-11-18T00:29:00Z</dcterms:created>
  <dcterms:modified xsi:type="dcterms:W3CDTF">2016-11-18T00:29:00Z</dcterms:modified>
</cp:coreProperties>
</file>